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0B6D6421" w:rsidR="00215A19" w:rsidRDefault="00132244" w:rsidP="00215A19">
      <w:pPr>
        <w:ind w:left="720"/>
        <w:jc w:val="center"/>
      </w:pPr>
      <w:r>
        <w:rPr>
          <w:rFonts w:ascii="Arial" w:hAnsi="Arial" w:cs="Arial"/>
          <w:b/>
          <w:sz w:val="20"/>
          <w:szCs w:val="20"/>
        </w:rPr>
        <w:t xml:space="preserve">UMOWA  nr </w:t>
      </w:r>
      <w:r w:rsidR="00B054A1">
        <w:rPr>
          <w:rFonts w:ascii="Arial" w:hAnsi="Arial" w:cs="Arial"/>
          <w:b/>
          <w:sz w:val="20"/>
          <w:szCs w:val="20"/>
        </w:rPr>
        <w:t>/kontrakt/2025</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69102CA2"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B054A1">
        <w:rPr>
          <w:rFonts w:ascii="Arial" w:hAnsi="Arial" w:cs="Arial"/>
          <w:b/>
          <w:sz w:val="20"/>
          <w:szCs w:val="20"/>
        </w:rPr>
        <w:t xml:space="preserve"> 2025</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7EF27271"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B054A1">
        <w:rPr>
          <w:rFonts w:ascii="Arial" w:hAnsi="Arial" w:cs="Arial"/>
          <w:sz w:val="20"/>
          <w:szCs w:val="20"/>
          <w:lang w:eastAsia="pl-PL"/>
        </w:rPr>
        <w:t>etnia 2011r. (t.j. Dz. U. z 2025r., poz.450</w:t>
      </w:r>
      <w:r w:rsidRPr="00800A9A">
        <w:rPr>
          <w:rFonts w:ascii="Arial" w:hAnsi="Arial" w:cs="Arial"/>
          <w:sz w:val="20"/>
          <w:szCs w:val="20"/>
          <w:lang w:eastAsia="pl-PL"/>
        </w:rPr>
        <w:t>),oraz na podstawie rozstrzygniętego konkur</w:t>
      </w:r>
      <w:r w:rsidR="00B054A1">
        <w:rPr>
          <w:rFonts w:ascii="Arial" w:hAnsi="Arial" w:cs="Arial"/>
          <w:sz w:val="20"/>
          <w:szCs w:val="20"/>
          <w:lang w:eastAsia="pl-PL"/>
        </w:rPr>
        <w:t>su ofert nr WSz.DOP.4/46/XXXVII/KO/2025</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1CAE3E08"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3A4FDB">
        <w:rPr>
          <w:rFonts w:ascii="Arial" w:hAnsi="Arial" w:cs="Arial"/>
          <w:b/>
          <w:bCs/>
          <w:color w:val="000000"/>
          <w:sz w:val="20"/>
          <w:szCs w:val="20"/>
        </w:rPr>
        <w:t xml:space="preserve">Urologicznego </w:t>
      </w:r>
      <w:r w:rsidR="001313D8">
        <w:rPr>
          <w:rFonts w:ascii="Arial" w:hAnsi="Arial" w:cs="Arial"/>
          <w:b/>
          <w:bCs/>
          <w:color w:val="000000"/>
          <w:sz w:val="20"/>
          <w:szCs w:val="20"/>
        </w:rPr>
        <w:t xml:space="preserve">                                   </w:t>
      </w:r>
      <w:r w:rsidR="003A4FDB">
        <w:rPr>
          <w:rFonts w:ascii="Arial" w:hAnsi="Arial" w:cs="Arial"/>
          <w:b/>
          <w:bCs/>
          <w:color w:val="000000"/>
          <w:sz w:val="20"/>
          <w:szCs w:val="20"/>
        </w:rPr>
        <w:t xml:space="preserve">z Pododdziałem Urologii </w:t>
      </w:r>
      <w:r w:rsidR="001313D8">
        <w:rPr>
          <w:rFonts w:ascii="Arial" w:hAnsi="Arial" w:cs="Arial"/>
          <w:b/>
          <w:bCs/>
          <w:color w:val="000000"/>
          <w:sz w:val="20"/>
          <w:szCs w:val="20"/>
        </w:rPr>
        <w:t>Onkologicznej</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E5A26C5"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kierowanie i zarządzanie pracą tego oddziału jako Kierownik </w:t>
      </w:r>
      <w:r w:rsidRPr="000D19B0">
        <w:rPr>
          <w:rFonts w:ascii="Arial" w:hAnsi="Arial" w:cs="Arial"/>
          <w:kern w:val="0"/>
          <w:sz w:val="20"/>
          <w:szCs w:val="20"/>
          <w:lang w:eastAsia="ar-SA"/>
        </w:rPr>
        <w:t>Oddziału Urologicznego                                   z Pododdziałem Urologii Onkologicznej</w:t>
      </w:r>
      <w:r>
        <w:rPr>
          <w:rFonts w:ascii="Arial" w:hAnsi="Arial" w:cs="Arial"/>
          <w:kern w:val="0"/>
          <w:sz w:val="20"/>
          <w:szCs w:val="20"/>
          <w:lang w:eastAsia="ar-SA"/>
        </w:rPr>
        <w:t>,</w:t>
      </w:r>
    </w:p>
    <w:p w14:paraId="438E38DF" w14:textId="77777777" w:rsidR="001313D8" w:rsidRPr="000D19B0" w:rsidRDefault="001313D8" w:rsidP="001313D8">
      <w:pPr>
        <w:pStyle w:val="Akapitzlist"/>
        <w:numPr>
          <w:ilvl w:val="0"/>
          <w:numId w:val="39"/>
        </w:numPr>
        <w:jc w:val="both"/>
      </w:pPr>
      <w:r w:rsidRPr="000D19B0">
        <w:rPr>
          <w:rFonts w:ascii="Arial" w:hAnsi="Arial" w:cs="Arial"/>
          <w:sz w:val="20"/>
          <w:szCs w:val="20"/>
        </w:rPr>
        <w:t>przeprowadzanie wstępnej diagnostyki oraz wykonywanie procedur medycznych stosownie                 do stan</w:t>
      </w:r>
      <w:r>
        <w:rPr>
          <w:rFonts w:ascii="Arial" w:hAnsi="Arial" w:cs="Arial"/>
          <w:sz w:val="20"/>
          <w:szCs w:val="20"/>
        </w:rPr>
        <w:t>u zdrowia pacjenta (pacjentów),</w:t>
      </w:r>
    </w:p>
    <w:p w14:paraId="42288CAB"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są świadczenia zdrowotne,</w:t>
      </w:r>
    </w:p>
    <w:p w14:paraId="28A944CE" w14:textId="77777777" w:rsidR="001313D8" w:rsidRPr="000D19B0" w:rsidRDefault="001313D8" w:rsidP="001313D8">
      <w:pPr>
        <w:pStyle w:val="Akapitzlist"/>
        <w:numPr>
          <w:ilvl w:val="0"/>
          <w:numId w:val="39"/>
        </w:numPr>
        <w:jc w:val="both"/>
      </w:pPr>
      <w:r w:rsidRPr="000D19B0">
        <w:rPr>
          <w:rFonts w:ascii="Arial" w:hAnsi="Arial" w:cs="Arial"/>
          <w:sz w:val="20"/>
          <w:szCs w:val="20"/>
        </w:rPr>
        <w:t xml:space="preserve">sprawowanie nadzoru medycznego nad pacjentami przebywającymi w oddziale, </w:t>
      </w:r>
    </w:p>
    <w:p w14:paraId="00C14DA9" w14:textId="77777777" w:rsidR="001313D8" w:rsidRPr="00064D59" w:rsidRDefault="001313D8" w:rsidP="001313D8">
      <w:pPr>
        <w:pStyle w:val="Akapitzlist"/>
        <w:numPr>
          <w:ilvl w:val="0"/>
          <w:numId w:val="39"/>
        </w:numPr>
        <w:jc w:val="both"/>
      </w:pPr>
      <w:r w:rsidRPr="000D19B0">
        <w:rPr>
          <w:rFonts w:ascii="Arial" w:hAnsi="Arial" w:cs="Arial"/>
          <w:sz w:val="20"/>
          <w:szCs w:val="20"/>
        </w:rPr>
        <w:t xml:space="preserve">konsultowanie w razie potrzeby pacjentów innych oddziałów, </w:t>
      </w:r>
    </w:p>
    <w:p w14:paraId="12CCF010" w14:textId="77777777" w:rsidR="001313D8" w:rsidRPr="00064D59" w:rsidRDefault="001313D8" w:rsidP="001313D8">
      <w:pPr>
        <w:pStyle w:val="Akapitzlist"/>
        <w:numPr>
          <w:ilvl w:val="0"/>
          <w:numId w:val="39"/>
        </w:numPr>
        <w:jc w:val="both"/>
      </w:pPr>
      <w:r w:rsidRPr="00064D59">
        <w:rPr>
          <w:rFonts w:ascii="Arial" w:eastAsia="Lucida Sans Unicode" w:hAnsi="Arial" w:cs="Arial"/>
          <w:color w:val="000000"/>
          <w:sz w:val="20"/>
          <w:szCs w:val="20"/>
        </w:rPr>
        <w:t>omawianie z lekarzami zatrudnionymi w kierowanym Oddziale poważne/wątpliwe przypadki chorobowe oraz metody ich leczenia.</w:t>
      </w:r>
    </w:p>
    <w:p w14:paraId="5B225AF9" w14:textId="77777777" w:rsidR="001313D8" w:rsidRPr="000D19B0" w:rsidRDefault="001313D8" w:rsidP="001313D8">
      <w:pPr>
        <w:pStyle w:val="Akapitzlist"/>
        <w:numPr>
          <w:ilvl w:val="0"/>
          <w:numId w:val="39"/>
        </w:numPr>
        <w:jc w:val="both"/>
      </w:pPr>
      <w:r w:rsidRPr="00064D59">
        <w:rPr>
          <w:rFonts w:ascii="Arial" w:hAnsi="Arial" w:cs="Arial"/>
          <w:sz w:val="20"/>
          <w:szCs w:val="20"/>
        </w:rPr>
        <w:t xml:space="preserve"> 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606B8307"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F13CD">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2C83B5B0" w14:textId="3D119E09" w:rsidR="00B054A1" w:rsidRPr="000C51E5" w:rsidRDefault="00B054A1" w:rsidP="00B054A1">
      <w:pPr>
        <w:numPr>
          <w:ilvl w:val="0"/>
          <w:numId w:val="47"/>
        </w:numPr>
        <w:tabs>
          <w:tab w:val="left" w:pos="643"/>
        </w:tabs>
        <w:suppressAutoHyphens w:val="0"/>
        <w:jc w:val="both"/>
        <w:rPr>
          <w:bCs/>
        </w:rPr>
      </w:pPr>
      <w:r w:rsidRPr="001313D8">
        <w:rPr>
          <w:rFonts w:ascii="Arial" w:hAnsi="Arial" w:cs="Arial"/>
          <w:sz w:val="20"/>
          <w:szCs w:val="20"/>
          <w:lang w:eastAsia="ar-SA"/>
        </w:rPr>
        <w:t>Przyjmujący zamówienie w zakresie objętym przedmiotem umowy zobowiązuje                                      się do udzielania świadczeń zdrowotnych</w:t>
      </w:r>
      <w:r>
        <w:rPr>
          <w:rFonts w:ascii="Arial" w:hAnsi="Arial" w:cs="Arial"/>
          <w:sz w:val="20"/>
          <w:szCs w:val="20"/>
          <w:lang w:eastAsia="ar-SA"/>
        </w:rPr>
        <w:t xml:space="preserve"> w ramach podstawowej ordynacji</w:t>
      </w:r>
      <w:r>
        <w:rPr>
          <w:rFonts w:ascii="Arial" w:hAnsi="Arial" w:cs="Arial"/>
          <w:sz w:val="20"/>
          <w:szCs w:val="20"/>
          <w:lang w:eastAsia="ar-SA"/>
        </w:rPr>
        <w:t xml:space="preserve"> (kierowanie oddziałem)</w:t>
      </w:r>
      <w:r>
        <w:rPr>
          <w:rFonts w:ascii="Arial" w:hAnsi="Arial" w:cs="Arial"/>
          <w:sz w:val="20"/>
          <w:szCs w:val="20"/>
          <w:lang w:eastAsia="ar-SA"/>
        </w:rPr>
        <w:t xml:space="preserve">, </w:t>
      </w:r>
      <w:r>
        <w:rPr>
          <w:rFonts w:ascii="Arial" w:hAnsi="Arial" w:cs="Arial"/>
          <w:sz w:val="20"/>
          <w:szCs w:val="20"/>
        </w:rPr>
        <w:t xml:space="preserve">w </w:t>
      </w:r>
      <w:r>
        <w:rPr>
          <w:rFonts w:ascii="Arial" w:hAnsi="Arial" w:cs="Arial"/>
          <w:iCs/>
          <w:sz w:val="20"/>
          <w:szCs w:val="20"/>
        </w:rPr>
        <w:t xml:space="preserve">ramach pełnienia dyżurów stacjonarnych oraz </w:t>
      </w:r>
      <w:r w:rsidRPr="00682E8F">
        <w:rPr>
          <w:rFonts w:ascii="Arial" w:hAnsi="Arial" w:cs="Arial"/>
          <w:bCs/>
          <w:sz w:val="20"/>
          <w:szCs w:val="20"/>
        </w:rPr>
        <w:t>pozostawania w gotowości do udzielania świadczeń zdrowotnych tzw. ,,dyżury pod telefonem”  podczas pełnienia dyżuru przez lekarza bez specjalizacji</w:t>
      </w:r>
      <w:r w:rsidRPr="00682E8F">
        <w:rPr>
          <w:rFonts w:ascii="Arial" w:hAnsi="Arial" w:cs="Arial"/>
          <w:bCs/>
          <w:iCs/>
          <w:sz w:val="20"/>
          <w:szCs w:val="20"/>
        </w:rPr>
        <w:t>:</w:t>
      </w:r>
      <w:r w:rsidRPr="00682E8F">
        <w:rPr>
          <w:rFonts w:ascii="Arial" w:hAnsi="Arial" w:cs="Arial"/>
          <w:bCs/>
          <w:i/>
          <w:sz w:val="20"/>
          <w:szCs w:val="20"/>
        </w:rPr>
        <w:t xml:space="preserve"> </w:t>
      </w:r>
    </w:p>
    <w:p w14:paraId="53DDF7B4" w14:textId="77777777" w:rsidR="00B054A1" w:rsidRPr="000C51E5" w:rsidRDefault="00B054A1" w:rsidP="00B054A1">
      <w:pPr>
        <w:pStyle w:val="Akapitzlist"/>
        <w:numPr>
          <w:ilvl w:val="0"/>
          <w:numId w:val="48"/>
        </w:numPr>
        <w:tabs>
          <w:tab w:val="left" w:pos="720"/>
        </w:tabs>
        <w:jc w:val="both"/>
      </w:pPr>
      <w:r>
        <w:rPr>
          <w:rFonts w:ascii="Arial" w:hAnsi="Arial" w:cs="Arial"/>
          <w:sz w:val="20"/>
          <w:szCs w:val="20"/>
        </w:rPr>
        <w:t>p</w:t>
      </w:r>
      <w:r w:rsidRPr="000C51E5">
        <w:rPr>
          <w:rFonts w:ascii="Arial" w:hAnsi="Arial" w:cs="Arial"/>
          <w:sz w:val="20"/>
          <w:szCs w:val="20"/>
        </w:rPr>
        <w:t xml:space="preserve">rzez godziny ordynacji należy rozumieć godziny od poniedziałku do piątku w przedziale czasowym   od godz. 7.00 do godz.14.35. </w:t>
      </w:r>
    </w:p>
    <w:p w14:paraId="05749B45" w14:textId="77777777" w:rsidR="00B054A1" w:rsidRDefault="00B054A1" w:rsidP="00B054A1">
      <w:pPr>
        <w:pStyle w:val="Akapitzlist"/>
        <w:numPr>
          <w:ilvl w:val="0"/>
          <w:numId w:val="48"/>
        </w:numPr>
        <w:tabs>
          <w:tab w:val="left" w:pos="720"/>
        </w:tabs>
        <w:jc w:val="both"/>
        <w:rPr>
          <w:rFonts w:ascii="Arial" w:hAnsi="Arial" w:cs="Arial"/>
          <w:sz w:val="20"/>
          <w:szCs w:val="20"/>
        </w:rPr>
      </w:pPr>
      <w:r w:rsidRPr="00EB48F5">
        <w:rPr>
          <w:rFonts w:ascii="Arial" w:hAnsi="Arial" w:cs="Arial"/>
          <w:sz w:val="20"/>
          <w:szCs w:val="20"/>
        </w:rPr>
        <w:t xml:space="preserve">dyżur zwykły: od poniedziałku do piątku od godz.14:35 do godz. 7:00 dnia następnego; </w:t>
      </w:r>
    </w:p>
    <w:p w14:paraId="6575689A" w14:textId="77777777" w:rsidR="00B054A1" w:rsidRDefault="00B054A1" w:rsidP="00B054A1">
      <w:pPr>
        <w:pStyle w:val="Akapitzlist"/>
        <w:numPr>
          <w:ilvl w:val="0"/>
          <w:numId w:val="48"/>
        </w:numPr>
        <w:tabs>
          <w:tab w:val="left" w:pos="720"/>
        </w:tabs>
        <w:jc w:val="both"/>
        <w:rPr>
          <w:rFonts w:ascii="Arial" w:hAnsi="Arial" w:cs="Arial"/>
          <w:sz w:val="20"/>
          <w:szCs w:val="20"/>
        </w:rPr>
      </w:pPr>
      <w:r w:rsidRPr="00EB48F5">
        <w:rPr>
          <w:rFonts w:ascii="Arial" w:hAnsi="Arial" w:cs="Arial"/>
          <w:sz w:val="20"/>
          <w:szCs w:val="20"/>
        </w:rPr>
        <w:t xml:space="preserve">dyżur świąteczny – soboty, niedziele, święta i dni wolne ustanowione przez Udzielającego zamówienia zarządzeniem wewnętrznym od godz. 7:00 do godz. 7:00 dnia następnego.    </w:t>
      </w:r>
    </w:p>
    <w:p w14:paraId="54D3FE62" w14:textId="77777777" w:rsidR="001313D8" w:rsidRDefault="001313D8" w:rsidP="00151900">
      <w:pPr>
        <w:numPr>
          <w:ilvl w:val="0"/>
          <w:numId w:val="33"/>
        </w:numPr>
        <w:jc w:val="both"/>
        <w:rPr>
          <w:rFonts w:ascii="Arial" w:hAnsi="Arial" w:cs="Arial"/>
          <w:sz w:val="20"/>
          <w:szCs w:val="20"/>
        </w:rPr>
      </w:pPr>
      <w:r w:rsidRPr="00F42736">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293EF5CB" w14:textId="38C441E8"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W razie wystąpienia okoliczności uniemożliwiających Przyjmującemu zamówienie realizowanie niniejszej umowy zgodnie z ustalonym harmonogramem, o którym mowa w ust.2, Przyjmujący zamówienie zobowiązany jest powiadomić Udzielającego Zamówienia w formie pisemnej, co najmniej na 3 dni wcześniej przed nieobecnością (wzór </w:t>
      </w:r>
      <w:r>
        <w:rPr>
          <w:rFonts w:ascii="Arial" w:hAnsi="Arial" w:cs="Arial"/>
          <w:sz w:val="20"/>
          <w:szCs w:val="20"/>
          <w:lang w:eastAsia="ar-SA"/>
        </w:rPr>
        <w:t>zawiadomienia stanowi załącznik</w:t>
      </w:r>
      <w:r w:rsidRPr="007C0735">
        <w:rPr>
          <w:rFonts w:ascii="Arial" w:hAnsi="Arial" w:cs="Arial"/>
          <w:sz w:val="20"/>
          <w:szCs w:val="20"/>
          <w:lang w:eastAsia="ar-SA"/>
        </w:rPr>
        <w:t xml:space="preserve"> nr 3 do umowy).</w:t>
      </w:r>
    </w:p>
    <w:p w14:paraId="6F683B58" w14:textId="184FF199"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C0735">
        <w:rPr>
          <w:rFonts w:ascii="Arial" w:hAnsi="Arial" w:cs="Arial"/>
          <w:sz w:val="20"/>
          <w:szCs w:val="20"/>
          <w:shd w:val="clear" w:color="auto" w:fill="FFFFFF"/>
          <w:lang w:eastAsia="ar-SA"/>
        </w:rPr>
        <w:t>W przypadku okoliczności nagłych (zdarzenie losowe),</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uniemożliwiających udzielanie świadczeń Przyjmujący zamówienie powinien</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w możliwe najszybszym/dostępnym terminie powiadomić Udzielającego</w:t>
      </w:r>
      <w:r w:rsidRPr="007C0735">
        <w:rPr>
          <w:rFonts w:ascii="Arial" w:hAnsi="Arial" w:cs="Arial"/>
          <w:sz w:val="20"/>
          <w:szCs w:val="20"/>
          <w:lang w:eastAsia="ar-SA"/>
        </w:rPr>
        <w:t xml:space="preserve"> </w:t>
      </w:r>
      <w:r w:rsidRPr="007C0735">
        <w:rPr>
          <w:rFonts w:ascii="Arial" w:hAnsi="Arial" w:cs="Arial"/>
          <w:sz w:val="20"/>
          <w:szCs w:val="20"/>
          <w:shd w:val="clear" w:color="auto" w:fill="FFFFFF"/>
          <w:lang w:eastAsia="ar-SA"/>
        </w:rPr>
        <w:t>zamówienie</w:t>
      </w:r>
      <w:r w:rsidR="00151900">
        <w:rPr>
          <w:rFonts w:ascii="Arial" w:hAnsi="Arial" w:cs="Arial"/>
          <w:sz w:val="20"/>
          <w:szCs w:val="20"/>
          <w:shd w:val="clear" w:color="auto" w:fill="FFFFFF"/>
          <w:lang w:eastAsia="ar-SA"/>
        </w:rPr>
        <w:t xml:space="preserve">                </w:t>
      </w:r>
      <w:r w:rsidRPr="007C0735">
        <w:rPr>
          <w:rFonts w:ascii="Arial" w:hAnsi="Arial" w:cs="Arial"/>
          <w:sz w:val="20"/>
          <w:szCs w:val="20"/>
          <w:shd w:val="clear" w:color="auto" w:fill="FFFFFF"/>
          <w:lang w:eastAsia="ar-SA"/>
        </w:rPr>
        <w:t xml:space="preserve"> o tym fakcie.</w:t>
      </w:r>
    </w:p>
    <w:p w14:paraId="0CB98D91" w14:textId="4DF4473C"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od konieczności wskazania zastępstwa. Osoba trzecia powinna być związaną z Udzielającym zamówienie umową </w:t>
      </w:r>
      <w:r w:rsidR="00151900">
        <w:rPr>
          <w:rFonts w:ascii="Arial" w:hAnsi="Arial" w:cs="Arial"/>
          <w:sz w:val="20"/>
          <w:szCs w:val="20"/>
          <w:lang w:eastAsia="ar-SA"/>
        </w:rPr>
        <w:t xml:space="preserve">    </w:t>
      </w:r>
      <w:r w:rsidRPr="007C0735">
        <w:rPr>
          <w:rFonts w:ascii="Arial" w:hAnsi="Arial" w:cs="Arial"/>
          <w:sz w:val="20"/>
          <w:szCs w:val="20"/>
          <w:lang w:eastAsia="ar-SA"/>
        </w:rPr>
        <w:t>o pracę lub umową o udzielenie zamówienia na świadczenia zdrowotne.</w:t>
      </w:r>
    </w:p>
    <w:p w14:paraId="4578AB0C" w14:textId="346284E7"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Przyjmujący zamówienie zobowiązany jest powiadomić na </w:t>
      </w:r>
      <w:r>
        <w:rPr>
          <w:rFonts w:ascii="Arial" w:hAnsi="Arial" w:cs="Arial"/>
          <w:sz w:val="20"/>
          <w:szCs w:val="20"/>
          <w:lang w:eastAsia="ar-SA"/>
        </w:rPr>
        <w:t xml:space="preserve">piśmie Udzielającego zamówienie               </w:t>
      </w:r>
      <w:r w:rsidRPr="007C0735">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Pr>
          <w:rFonts w:ascii="Arial" w:hAnsi="Arial" w:cs="Arial"/>
          <w:sz w:val="20"/>
          <w:szCs w:val="20"/>
          <w:lang w:eastAsia="ar-SA"/>
        </w:rPr>
        <w:t xml:space="preserve"> </w:t>
      </w:r>
      <w:r w:rsidRPr="007C0735">
        <w:rPr>
          <w:rFonts w:ascii="Arial" w:hAnsi="Arial" w:cs="Arial"/>
          <w:sz w:val="20"/>
          <w:szCs w:val="20"/>
          <w:lang w:eastAsia="ar-SA"/>
        </w:rPr>
        <w:t xml:space="preserve">o zawodzie lekarza i lekarza dentysty- </w:t>
      </w:r>
      <w:r w:rsidRPr="007C0735">
        <w:rPr>
          <w:rFonts w:ascii="Arial" w:hAnsi="Arial" w:cs="Arial"/>
          <w:b/>
          <w:bCs/>
          <w:sz w:val="20"/>
          <w:szCs w:val="20"/>
          <w:lang w:eastAsia="ar-SA"/>
        </w:rPr>
        <w:t>załącznik nr 3.</w:t>
      </w:r>
      <w:r w:rsidRPr="007C0735">
        <w:rPr>
          <w:rFonts w:ascii="Arial" w:hAnsi="Arial" w:cs="Arial"/>
          <w:sz w:val="20"/>
          <w:szCs w:val="20"/>
          <w:lang w:eastAsia="ar-SA"/>
        </w:rPr>
        <w:t xml:space="preserve"> </w:t>
      </w:r>
    </w:p>
    <w:p w14:paraId="4146CE1D" w14:textId="77777777" w:rsidR="001313D8"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Przyjmujący zamówienie ponosi odpowiedzialność za czynności własne jak i za czynności swojego zastępcy, o którym mowa w ust. 6.</w:t>
      </w:r>
    </w:p>
    <w:p w14:paraId="545E17CF" w14:textId="77777777" w:rsidR="001313D8" w:rsidRPr="007C0735" w:rsidRDefault="001313D8" w:rsidP="00151900">
      <w:pPr>
        <w:numPr>
          <w:ilvl w:val="0"/>
          <w:numId w:val="33"/>
        </w:numPr>
        <w:jc w:val="both"/>
        <w:rPr>
          <w:rFonts w:ascii="Arial" w:hAnsi="Arial" w:cs="Arial"/>
          <w:sz w:val="20"/>
          <w:szCs w:val="20"/>
        </w:rPr>
      </w:pPr>
      <w:r w:rsidRPr="007C0735">
        <w:rPr>
          <w:rFonts w:ascii="Arial" w:hAnsi="Arial" w:cs="Arial"/>
          <w:sz w:val="20"/>
          <w:szCs w:val="20"/>
          <w:lang w:eastAsia="ar-SA"/>
        </w:rPr>
        <w:t xml:space="preserve">Przyjmujący zamówienie, w czasie pozostawania do dyspozycji </w:t>
      </w:r>
      <w:r w:rsidRPr="007C0735">
        <w:rPr>
          <w:rFonts w:ascii="Arial" w:hAnsi="Arial" w:cs="Arial"/>
          <w:kern w:val="1"/>
          <w:sz w:val="20"/>
          <w:szCs w:val="20"/>
          <w:lang w:eastAsia="ar-SA"/>
        </w:rPr>
        <w:t>Udzielającego zamówienie zgodnie z ustalonym i przyjętym harmonogramem,</w:t>
      </w:r>
      <w:r w:rsidRPr="007C0735">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178E9955"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8F13CD">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549D1A09"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8F13CD">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w:t>
      </w:r>
      <w:r w:rsidRPr="008F6F14">
        <w:rPr>
          <w:rFonts w:ascii="Arial" w:hAnsi="Arial" w:cs="Arial"/>
          <w:sz w:val="20"/>
          <w:szCs w:val="20"/>
        </w:rPr>
        <w:lastRenderedPageBreak/>
        <w:t xml:space="preserve">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left" w:pos="709"/>
        </w:tabs>
        <w:suppressAutoHyphens w:val="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57AE89F2" w14:textId="77777777" w:rsidR="00B054A1" w:rsidRDefault="00B054A1" w:rsidP="00B054A1">
      <w:pPr>
        <w:numPr>
          <w:ilvl w:val="0"/>
          <w:numId w:val="40"/>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50E11779" w14:textId="77777777" w:rsidR="00E23B56" w:rsidRPr="00506B20" w:rsidRDefault="00E23B56" w:rsidP="00E23B56">
      <w:pPr>
        <w:numPr>
          <w:ilvl w:val="0"/>
          <w:numId w:val="46"/>
        </w:numPr>
        <w:jc w:val="both"/>
        <w:rPr>
          <w:rFonts w:ascii="Arial" w:hAnsi="Arial" w:cs="Arial"/>
          <w:sz w:val="20"/>
          <w:szCs w:val="20"/>
        </w:rPr>
      </w:pPr>
      <w:r w:rsidRPr="009968A6">
        <w:rPr>
          <w:rFonts w:ascii="Arial" w:hAnsi="Arial" w:cs="Arial"/>
          <w:sz w:val="20"/>
          <w:szCs w:val="20"/>
        </w:rPr>
        <w:lastRenderedPageBreak/>
        <w:t>Wynagrodzenie ryczałtowe</w:t>
      </w:r>
      <w:r>
        <w:rPr>
          <w:rFonts w:ascii="Arial" w:hAnsi="Arial" w:cs="Arial"/>
          <w:sz w:val="20"/>
          <w:szCs w:val="20"/>
        </w:rPr>
        <w:t>, o którym mowa w ust. 1 lit. a) będzie proporcjonalnie obniżane do ilości przepracowanych godzin w miesiącu- nie więcej niż 160 godzin miesięcznie.</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lastRenderedPageBreak/>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5190710" w14:textId="77777777" w:rsidR="00800A9A" w:rsidRDefault="00800A9A" w:rsidP="00296DA6">
      <w:pPr>
        <w:spacing w:line="276" w:lineRule="auto"/>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29FCA20A"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8F13CD">
        <w:rPr>
          <w:rFonts w:ascii="Arial" w:hAnsi="Arial" w:cs="Arial"/>
          <w:sz w:val="20"/>
          <w:szCs w:val="20"/>
        </w:rPr>
        <w:t xml:space="preserve">                               </w:t>
      </w:r>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2"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2"/>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lastRenderedPageBreak/>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800A9A">
        <w:rPr>
          <w:rFonts w:ascii="Arial" w:hAnsi="Arial" w:cs="Arial"/>
          <w:sz w:val="20"/>
          <w:szCs w:val="20"/>
        </w:rPr>
        <w:t>Minimalna liczba osób udzielających świadczeń zdrowotnych określonych niniejszą umową wynosi – 1 (jeden).</w:t>
      </w:r>
    </w:p>
    <w:bookmarkEnd w:id="3"/>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B054A1" w:rsidRDefault="00800A9A" w:rsidP="00800A9A">
      <w:pPr>
        <w:ind w:left="720"/>
        <w:rPr>
          <w:sz w:val="20"/>
          <w:szCs w:val="20"/>
        </w:rPr>
      </w:pPr>
      <w:r w:rsidRPr="00B054A1">
        <w:rPr>
          <w:rFonts w:ascii="Arial" w:hAnsi="Arial" w:cs="Arial"/>
          <w:b/>
          <w:sz w:val="20"/>
          <w:szCs w:val="20"/>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57926E9" w14:textId="77777777" w:rsidR="00B054A1" w:rsidRDefault="00B054A1" w:rsidP="00B054A1">
      <w:pPr>
        <w:spacing w:line="360" w:lineRule="auto"/>
        <w:ind w:right="720"/>
        <w:rPr>
          <w:rFonts w:ascii="Arial" w:hAnsi="Arial" w:cs="Arial"/>
          <w:sz w:val="22"/>
          <w:szCs w:val="22"/>
        </w:rPr>
      </w:pPr>
    </w:p>
    <w:p w14:paraId="1CEFB63B" w14:textId="603D858E" w:rsidR="00296DA6" w:rsidRDefault="00132244" w:rsidP="00B054A1">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40E70EBD" w14:textId="77777777" w:rsidR="00151900" w:rsidRPr="00151900" w:rsidRDefault="00151900" w:rsidP="00151900">
      <w:pPr>
        <w:spacing w:line="360" w:lineRule="auto"/>
        <w:ind w:left="720" w:right="720"/>
        <w:jc w:val="right"/>
        <w:rPr>
          <w:rFonts w:ascii="Arial" w:eastAsia="Arial" w:hAnsi="Arial" w:cs="Arial"/>
          <w:b/>
          <w:sz w:val="20"/>
          <w:szCs w:val="20"/>
        </w:rPr>
      </w:pPr>
    </w:p>
    <w:p w14:paraId="332EC562" w14:textId="77777777" w:rsidR="00296DA6" w:rsidRDefault="00296DA6" w:rsidP="00AA6015">
      <w:pPr>
        <w:jc w:val="right"/>
        <w:rPr>
          <w:rFonts w:ascii="Arial" w:hAnsi="Arial" w:cs="Arial"/>
          <w:sz w:val="16"/>
          <w:szCs w:val="16"/>
        </w:rPr>
      </w:pPr>
    </w:p>
    <w:p w14:paraId="0062414E" w14:textId="7E2C590B"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B054A1">
        <w:rPr>
          <w:rFonts w:ascii="Arial" w:hAnsi="Arial" w:cs="Arial"/>
          <w:sz w:val="16"/>
          <w:szCs w:val="16"/>
        </w:rPr>
        <w:t xml:space="preserve"> / KO/2025</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7B2D4E42" w14:textId="77777777" w:rsidR="00151900" w:rsidRPr="00151900" w:rsidRDefault="00151900" w:rsidP="00151900">
      <w:pPr>
        <w:jc w:val="center"/>
        <w:rPr>
          <w:rFonts w:ascii="Arial" w:hAnsi="Arial" w:cs="Arial"/>
          <w:b/>
          <w:color w:val="000000"/>
          <w:sz w:val="22"/>
          <w:szCs w:val="22"/>
        </w:rPr>
      </w:pPr>
      <w:r w:rsidRPr="00151900">
        <w:rPr>
          <w:rFonts w:ascii="Arial" w:hAnsi="Arial" w:cs="Arial"/>
          <w:b/>
          <w:sz w:val="22"/>
          <w:szCs w:val="22"/>
        </w:rPr>
        <w:t>ZAKRES ZADAŃ I ODPOWIEDZIALNO</w:t>
      </w:r>
      <w:r w:rsidRPr="00151900">
        <w:rPr>
          <w:rFonts w:ascii="Arial" w:hAnsi="Arial" w:cs="Arial"/>
          <w:b/>
          <w:color w:val="000000"/>
          <w:sz w:val="22"/>
          <w:szCs w:val="22"/>
        </w:rPr>
        <w:t>ŚCI KIEROWNIKA ODDZIAŁU UROLOGII Z PODODDZIAŁEM UROLOGII ONKOLOGICZNEJ OBEJMUJE W SZCZEGÓLNOŚCI:</w:t>
      </w:r>
    </w:p>
    <w:p w14:paraId="142045DF" w14:textId="77777777" w:rsidR="00151900" w:rsidRPr="00151900" w:rsidRDefault="00151900" w:rsidP="00151900">
      <w:pPr>
        <w:rPr>
          <w:rFonts w:ascii="Arial" w:hAnsi="Arial" w:cs="Arial"/>
          <w:b/>
          <w:color w:val="000000"/>
          <w:sz w:val="22"/>
          <w:szCs w:val="22"/>
        </w:rPr>
      </w:pPr>
    </w:p>
    <w:p w14:paraId="35253449" w14:textId="77777777" w:rsidR="00151900" w:rsidRPr="00151900" w:rsidRDefault="00151900" w:rsidP="00151900">
      <w:pPr>
        <w:rPr>
          <w:rFonts w:ascii="Arial" w:hAnsi="Arial" w:cs="Arial"/>
          <w:b/>
          <w:sz w:val="22"/>
          <w:szCs w:val="22"/>
        </w:rPr>
      </w:pPr>
    </w:p>
    <w:p w14:paraId="6F5397CD" w14:textId="77777777" w:rsidR="00151900" w:rsidRPr="00151900" w:rsidRDefault="00151900" w:rsidP="00151900">
      <w:pPr>
        <w:numPr>
          <w:ilvl w:val="0"/>
          <w:numId w:val="45"/>
        </w:numPr>
        <w:ind w:left="681" w:hanging="397"/>
        <w:jc w:val="both"/>
        <w:rPr>
          <w:rFonts w:ascii="Arial" w:hAnsi="Arial" w:cs="Arial"/>
          <w:sz w:val="20"/>
          <w:szCs w:val="20"/>
        </w:rPr>
      </w:pPr>
      <w:r w:rsidRPr="00151900">
        <w:rPr>
          <w:rFonts w:ascii="Arial" w:hAnsi="Arial" w:cs="Arial"/>
          <w:sz w:val="20"/>
          <w:szCs w:val="20"/>
        </w:rPr>
        <w:t xml:space="preserve">Planowanie i organizowanie pracy personelu medycznego pod względem fachowym, etycznym i dyscyplinarnym. </w:t>
      </w:r>
    </w:p>
    <w:p w14:paraId="74F3980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401BDE1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Analizowanie ponoszonych kosztów  oraz inicjowanie działań zmierzających do ich racjonalizacji. </w:t>
      </w:r>
    </w:p>
    <w:p w14:paraId="0824165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Prognozowanie przychodów oraz podejmowanie starań do pozyskiwania dodatkowych źródeł finansowania. </w:t>
      </w:r>
    </w:p>
    <w:p w14:paraId="6B78BB80"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Współuczestniczenie w przygotowywaniu ofert sprzedaży świadczeń, a w razie potrzeby wspieranie Udzielającego zamówienia w negocjacjach z ich nabywcami. </w:t>
      </w:r>
    </w:p>
    <w:p w14:paraId="11BDFF6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Uczestniczenie w opracowywaniu i wdrażaniu procedur podnoszących jakość udzielanych świadczeń. </w:t>
      </w:r>
    </w:p>
    <w:p w14:paraId="40FD0863"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Przestrzeganie i realizowanie procedur Systemu Zarządzania Jakością oraz procedur wprowadzanych i obowiązujących u Udzielającego Zamówienie. </w:t>
      </w:r>
    </w:p>
    <w:p w14:paraId="4637873F"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B4C4816"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187669C8"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Nadzorowanie prawidłowości i rzetelności prowadzenia dokumentacji medycznej oraz wymaganej sprawozdawczości. </w:t>
      </w:r>
    </w:p>
    <w:p w14:paraId="11C4E5D1"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Współpraca z Pielęgniarką Oddziałową/ Pielęgniarką Koordynującą i Naczelną Pielęgniarką w zakresie wszystkich zagadnień związanych z zapewnieniem prawidłowej opieki pielęgniarskiej, oraz działań niższego personelu medycznego podejmowanych w obszarze działań Oddziału.</w:t>
      </w:r>
    </w:p>
    <w:p w14:paraId="49B13354"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przestrzeganiem zasad i przepisów BHP i Ppoż, </w:t>
      </w:r>
    </w:p>
    <w:p w14:paraId="2E0B0465"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Udział w komisjach i naradach na zaproszenie Dyrekcji Szpitala,</w:t>
      </w:r>
    </w:p>
    <w:p w14:paraId="77B4593A"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Nadzór nad gospodarką drobnym sprzętem medycznym, materiałami medycznymi i lekami, zgodnie z zasadami obowiązującymi u Udzielającego zamówienia. </w:t>
      </w:r>
    </w:p>
    <w:p w14:paraId="5CCFEB4C" w14:textId="77777777" w:rsidR="00151900" w:rsidRPr="00151900" w:rsidRDefault="00151900" w:rsidP="00151900">
      <w:pPr>
        <w:numPr>
          <w:ilvl w:val="0"/>
          <w:numId w:val="45"/>
        </w:numPr>
        <w:ind w:left="720" w:hanging="360"/>
        <w:jc w:val="both"/>
        <w:rPr>
          <w:rFonts w:ascii="Arial" w:hAnsi="Arial" w:cs="Arial"/>
          <w:sz w:val="20"/>
          <w:szCs w:val="20"/>
        </w:rPr>
      </w:pPr>
      <w:r w:rsidRPr="00151900">
        <w:rPr>
          <w:rFonts w:ascii="Arial" w:hAnsi="Arial" w:cs="Arial"/>
          <w:sz w:val="20"/>
          <w:szCs w:val="20"/>
        </w:rPr>
        <w:t xml:space="preserve">Z tytułu nałożonych obowiązków Kierownik posiada uprawnienia do: </w:t>
      </w:r>
    </w:p>
    <w:p w14:paraId="2F82ABB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zapoznania się z wiedzą dotyczącą obowiązujących planów, strategią lub celami kierownictwa Szpitala dotyczącymi Oddziału, </w:t>
      </w:r>
    </w:p>
    <w:p w14:paraId="43031F11"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opiniowania projektów, zamówień, planów i umów dotyczących obszaru działania Oddziału, </w:t>
      </w:r>
    </w:p>
    <w:p w14:paraId="69CBAB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wnioskowania, analizowania, zgłaszania projektów i propozycji dotyczących Oddziału, </w:t>
      </w:r>
    </w:p>
    <w:p w14:paraId="458D0B36"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wyznaczanie osoby zastępującej w czasie swojej nieobecności, </w:t>
      </w:r>
    </w:p>
    <w:p w14:paraId="4EF3ECDC" w14:textId="77777777" w:rsidR="00151900" w:rsidRPr="00151900" w:rsidRDefault="00151900" w:rsidP="00151900">
      <w:pPr>
        <w:numPr>
          <w:ilvl w:val="0"/>
          <w:numId w:val="28"/>
        </w:numPr>
        <w:tabs>
          <w:tab w:val="num" w:pos="0"/>
        </w:tabs>
        <w:ind w:left="1440"/>
        <w:jc w:val="both"/>
        <w:rPr>
          <w:rFonts w:ascii="Arial" w:hAnsi="Arial" w:cs="Arial"/>
          <w:sz w:val="20"/>
          <w:szCs w:val="20"/>
        </w:rPr>
      </w:pPr>
      <w:r w:rsidRPr="00151900">
        <w:rPr>
          <w:rFonts w:ascii="Arial" w:hAnsi="Arial" w:cs="Arial"/>
          <w:sz w:val="20"/>
          <w:szCs w:val="20"/>
        </w:rPr>
        <w:t xml:space="preserve">dokonywania ocen pracy i kontroli osób zatrudnionych w kierowanym oddziale z jednoczesną możliwością składania stosownych wniosków co do ich zatrudnienia. </w:t>
      </w:r>
    </w:p>
    <w:p w14:paraId="7ED29061" w14:textId="77777777" w:rsidR="00151900" w:rsidRPr="00151900" w:rsidRDefault="00151900" w:rsidP="00151900">
      <w:pPr>
        <w:jc w:val="both"/>
        <w:rPr>
          <w:rFonts w:ascii="Arial" w:hAnsi="Arial" w:cs="Arial"/>
          <w:sz w:val="20"/>
          <w:szCs w:val="20"/>
        </w:rPr>
      </w:pPr>
    </w:p>
    <w:p w14:paraId="6EF9DEFC" w14:textId="77777777" w:rsidR="00151900" w:rsidRPr="00151900" w:rsidRDefault="00151900" w:rsidP="00151900">
      <w:pPr>
        <w:jc w:val="both"/>
        <w:rPr>
          <w:rFonts w:ascii="Arial" w:hAnsi="Arial" w:cs="Arial"/>
          <w:sz w:val="20"/>
          <w:szCs w:val="20"/>
        </w:rPr>
      </w:pPr>
      <w:r w:rsidRPr="00151900">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Urologii. </w:t>
      </w:r>
    </w:p>
    <w:p w14:paraId="02EC4C3B" w14:textId="77777777" w:rsidR="00151900" w:rsidRPr="00151900" w:rsidRDefault="00151900" w:rsidP="00151900">
      <w:pPr>
        <w:ind w:left="360"/>
        <w:jc w:val="both"/>
        <w:rPr>
          <w:rFonts w:ascii="Arial" w:hAnsi="Arial" w:cs="Arial"/>
          <w:sz w:val="20"/>
          <w:szCs w:val="20"/>
        </w:rPr>
      </w:pPr>
    </w:p>
    <w:p w14:paraId="3E352F74" w14:textId="77777777" w:rsidR="00151900" w:rsidRPr="00151900" w:rsidRDefault="00151900" w:rsidP="00151900">
      <w:pPr>
        <w:rPr>
          <w:rFonts w:ascii="Arial" w:hAnsi="Arial" w:cs="Arial"/>
          <w:sz w:val="20"/>
          <w:szCs w:val="20"/>
        </w:rPr>
      </w:pPr>
    </w:p>
    <w:p w14:paraId="196A3B94" w14:textId="77777777" w:rsidR="00151900" w:rsidRPr="00151900" w:rsidRDefault="00151900" w:rsidP="00151900">
      <w:pPr>
        <w:jc w:val="center"/>
        <w:rPr>
          <w:rFonts w:ascii="Arial" w:hAnsi="Arial" w:cs="Arial"/>
          <w:sz w:val="20"/>
          <w:szCs w:val="20"/>
        </w:rPr>
      </w:pPr>
      <w:r w:rsidRPr="00151900">
        <w:rPr>
          <w:rFonts w:ascii="Arial" w:hAnsi="Arial" w:cs="Arial"/>
          <w:b/>
          <w:sz w:val="20"/>
          <w:szCs w:val="20"/>
        </w:rPr>
        <w:t xml:space="preserve">Udzielający zamówienie </w:t>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r>
      <w:r w:rsidRPr="00151900">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1B7C5D5B" w14:textId="77777777" w:rsidR="00151900" w:rsidRDefault="00151900" w:rsidP="00767202">
      <w:pPr>
        <w:ind w:left="720" w:right="720"/>
        <w:jc w:val="right"/>
        <w:rPr>
          <w:rFonts w:ascii="Arial" w:hAnsi="Arial" w:cs="Arial"/>
          <w:sz w:val="18"/>
          <w:szCs w:val="18"/>
        </w:rPr>
      </w:pPr>
    </w:p>
    <w:p w14:paraId="31CECDE0" w14:textId="53942E33"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B054A1">
        <w:rPr>
          <w:rFonts w:ascii="Arial" w:hAnsi="Arial" w:cs="Arial"/>
          <w:sz w:val="18"/>
          <w:szCs w:val="18"/>
        </w:rPr>
        <w:t>/KO/2025</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5443E3AC" w:rsidR="00800A9A" w:rsidRPr="00800A9A" w:rsidRDefault="00800A9A" w:rsidP="00800A9A">
      <w:pPr>
        <w:ind w:left="720"/>
        <w:jc w:val="right"/>
      </w:pPr>
      <w:r w:rsidRPr="00800A9A">
        <w:rPr>
          <w:rFonts w:ascii="Arial" w:hAnsi="Arial" w:cs="Arial"/>
          <w:sz w:val="20"/>
          <w:szCs w:val="20"/>
        </w:rPr>
        <w:lastRenderedPageBreak/>
        <w:t>Załącznik nr</w:t>
      </w:r>
      <w:r w:rsidR="00B054A1">
        <w:rPr>
          <w:rFonts w:ascii="Arial" w:hAnsi="Arial" w:cs="Arial"/>
          <w:sz w:val="20"/>
          <w:szCs w:val="20"/>
        </w:rPr>
        <w:t xml:space="preserve"> 3 do umowy nr  ………………../KO/2025</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5A0D4E14"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B054A1">
        <w:rPr>
          <w:rFonts w:ascii="Arial" w:hAnsi="Arial" w:cs="Arial"/>
          <w:kern w:val="0"/>
          <w:sz w:val="20"/>
          <w:szCs w:val="20"/>
          <w:lang w:eastAsia="ar-SA"/>
        </w:rPr>
        <w:t>ącznik nr 4 do umowy nr /KO/2025</w:t>
      </w:r>
      <w:bookmarkStart w:id="4" w:name="_GoBack"/>
      <w:bookmarkEnd w:id="4"/>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B054A1">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03D9C8A3"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B054A1">
      <w:rPr>
        <w:rFonts w:ascii="Arial" w:hAnsi="Arial" w:cs="Arial"/>
        <w:sz w:val="20"/>
        <w:szCs w:val="20"/>
      </w:rPr>
      <w:t xml:space="preserve"> WSz.DOP/4/46/XXXVII</w:t>
    </w:r>
    <w:r w:rsidR="004723C0">
      <w:rPr>
        <w:rFonts w:ascii="Arial" w:hAnsi="Arial" w:cs="Arial"/>
        <w:sz w:val="20"/>
        <w:szCs w:val="20"/>
      </w:rPr>
      <w:t>/KO/202</w:t>
    </w:r>
    <w:r w:rsidR="00B054A1">
      <w:rPr>
        <w:rFonts w:ascii="Arial" w:hAnsi="Arial" w:cs="Arial"/>
        <w:sz w:val="20"/>
        <w:szCs w:val="20"/>
      </w:rPr>
      <w:t>5</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D452D222"/>
    <w:lvl w:ilvl="0" w:tplc="BCAEE02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0F305417"/>
    <w:multiLevelType w:val="multilevel"/>
    <w:tmpl w:val="685296EA"/>
    <w:lvl w:ilvl="0">
      <w:start w:val="1"/>
      <w:numFmt w:val="decimal"/>
      <w:lvlText w:val="%1."/>
      <w:lvlJc w:val="left"/>
      <w:pPr>
        <w:tabs>
          <w:tab w:val="num" w:pos="170"/>
        </w:tabs>
        <w:ind w:left="284" w:hanging="284"/>
      </w:pPr>
      <w:rPr>
        <w:rFonts w:ascii="Arial" w:hAnsi="Arial" w:cs="Arial" w:hint="default"/>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24410366"/>
    <w:multiLevelType w:val="hybridMultilevel"/>
    <w:tmpl w:val="037E675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3B4C300A"/>
    <w:lvl w:ilvl="0" w:tplc="0415000F">
      <w:start w:val="1"/>
      <w:numFmt w:val="decimal"/>
      <w:lvlText w:val="%1."/>
      <w:lvlJc w:val="left"/>
      <w:pPr>
        <w:ind w:left="644" w:hanging="360"/>
      </w:p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ED40332"/>
    <w:multiLevelType w:val="hybridMultilevel"/>
    <w:tmpl w:val="4BD82B0A"/>
    <w:lvl w:ilvl="0" w:tplc="78028088">
      <w:start w:val="1"/>
      <w:numFmt w:val="lowerLetter"/>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32"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20"/>
  </w:num>
  <w:num w:numId="34">
    <w:abstractNumId w:val="23"/>
  </w:num>
  <w:num w:numId="35">
    <w:abstractNumId w:val="21"/>
  </w:num>
  <w:num w:numId="36">
    <w:abstractNumId w:val="15"/>
    <w:lvlOverride w:ilvl="0">
      <w:startOverride w:val="1"/>
    </w:lvlOverride>
  </w:num>
  <w:num w:numId="37">
    <w:abstractNumId w:val="12"/>
  </w:num>
  <w:num w:numId="38">
    <w:abstractNumId w:val="25"/>
  </w:num>
  <w:num w:numId="39">
    <w:abstractNumId w:val="19"/>
  </w:num>
  <w:num w:numId="40">
    <w:abstractNumId w:val="5"/>
  </w:num>
  <w:num w:numId="41">
    <w:abstractNumId w:val="18"/>
  </w:num>
  <w:num w:numId="42">
    <w:abstractNumId w:val="33"/>
  </w:num>
  <w:num w:numId="43">
    <w:abstractNumId w:val="14"/>
  </w:num>
  <w:num w:numId="44">
    <w:abstractNumId w:val="24"/>
  </w:num>
  <w:num w:numId="45">
    <w:abstractNumId w:val="22"/>
  </w:num>
  <w:num w:numId="46">
    <w:abstractNumId w:val="17"/>
  </w:num>
  <w:num w:numId="47">
    <w:abstractNumId w:val="16"/>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26B5A"/>
    <w:rsid w:val="000323E2"/>
    <w:rsid w:val="000506E9"/>
    <w:rsid w:val="001111BB"/>
    <w:rsid w:val="001313D8"/>
    <w:rsid w:val="00132244"/>
    <w:rsid w:val="00151900"/>
    <w:rsid w:val="001C545C"/>
    <w:rsid w:val="001D1FB6"/>
    <w:rsid w:val="00215A19"/>
    <w:rsid w:val="00241CC8"/>
    <w:rsid w:val="00254227"/>
    <w:rsid w:val="00296DA6"/>
    <w:rsid w:val="00357788"/>
    <w:rsid w:val="00360649"/>
    <w:rsid w:val="003730EE"/>
    <w:rsid w:val="00384820"/>
    <w:rsid w:val="003A4FDB"/>
    <w:rsid w:val="003B0782"/>
    <w:rsid w:val="003D5A6A"/>
    <w:rsid w:val="004723C0"/>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8F13CD"/>
    <w:rsid w:val="009129EE"/>
    <w:rsid w:val="00964CF9"/>
    <w:rsid w:val="009760A0"/>
    <w:rsid w:val="009C16AB"/>
    <w:rsid w:val="00A15F1E"/>
    <w:rsid w:val="00A237B5"/>
    <w:rsid w:val="00A371BA"/>
    <w:rsid w:val="00A6456B"/>
    <w:rsid w:val="00A740AA"/>
    <w:rsid w:val="00AA6015"/>
    <w:rsid w:val="00AD0C1B"/>
    <w:rsid w:val="00B054A1"/>
    <w:rsid w:val="00B66751"/>
    <w:rsid w:val="00B80197"/>
    <w:rsid w:val="00BA34F9"/>
    <w:rsid w:val="00BD3B6A"/>
    <w:rsid w:val="00BF6D1A"/>
    <w:rsid w:val="00C11A9C"/>
    <w:rsid w:val="00C236A7"/>
    <w:rsid w:val="00C320BF"/>
    <w:rsid w:val="00C6628D"/>
    <w:rsid w:val="00D10151"/>
    <w:rsid w:val="00E23B56"/>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F1C07-A8BC-4A4F-BC04-4B736E8C2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4468</Words>
  <Characters>26813</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16</cp:revision>
  <cp:lastPrinted>2020-03-09T08:19:00Z</cp:lastPrinted>
  <dcterms:created xsi:type="dcterms:W3CDTF">2021-03-05T08:27:00Z</dcterms:created>
  <dcterms:modified xsi:type="dcterms:W3CDTF">2025-11-25T08:20:00Z</dcterms:modified>
</cp:coreProperties>
</file>